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91F04" w14:textId="40D7ABC8" w:rsidR="00132488" w:rsidRDefault="00132488" w:rsidP="00132488">
      <w:r>
        <w:t>Name: ______________________________________ Date: _____________________ Block: _________</w:t>
      </w:r>
    </w:p>
    <w:p w14:paraId="0A3DE008" w14:textId="4F4A96F5" w:rsidR="00132488" w:rsidRPr="00132488" w:rsidRDefault="00132488" w:rsidP="00132488">
      <w:pPr>
        <w:rPr>
          <w:b/>
          <w:bCs/>
        </w:rPr>
      </w:pPr>
      <w:r w:rsidRPr="00132488">
        <w:rPr>
          <w:b/>
          <w:bCs/>
        </w:rPr>
        <w:t xml:space="preserve">Eclipses </w:t>
      </w:r>
      <w:r>
        <w:rPr>
          <w:b/>
          <w:bCs/>
        </w:rPr>
        <w:t>(Science 10)</w:t>
      </w:r>
    </w:p>
    <w:p w14:paraId="419BA189" w14:textId="2C08458B" w:rsidR="00132488" w:rsidRDefault="00132488" w:rsidP="00132488">
      <w:pPr>
        <w:pStyle w:val="ListParagraph"/>
        <w:numPr>
          <w:ilvl w:val="0"/>
          <w:numId w:val="2"/>
        </w:numPr>
      </w:pPr>
      <w:r>
        <w:t>What are the three different types of solar eclipses? Draw and/or describe what you would see. For each case, explain briefly what is happening in terms of the positions of the Sun, Moon, and Earth.</w:t>
      </w:r>
    </w:p>
    <w:tbl>
      <w:tblPr>
        <w:tblStyle w:val="TableGrid"/>
        <w:tblW w:w="0" w:type="auto"/>
        <w:tblLook w:val="04A0" w:firstRow="1" w:lastRow="0" w:firstColumn="1" w:lastColumn="0" w:noHBand="0" w:noVBand="1"/>
      </w:tblPr>
      <w:tblGrid>
        <w:gridCol w:w="499"/>
        <w:gridCol w:w="2950"/>
        <w:gridCol w:w="2950"/>
        <w:gridCol w:w="2951"/>
      </w:tblGrid>
      <w:tr w:rsidR="00132488" w14:paraId="3B012B57" w14:textId="77777777" w:rsidTr="00EE2D1D">
        <w:trPr>
          <w:cantSplit/>
          <w:trHeight w:val="2738"/>
        </w:trPr>
        <w:tc>
          <w:tcPr>
            <w:tcW w:w="499" w:type="dxa"/>
            <w:textDirection w:val="btLr"/>
          </w:tcPr>
          <w:p w14:paraId="2CB2F512" w14:textId="4ACB22E5" w:rsidR="00132488" w:rsidRDefault="00132488" w:rsidP="00132488">
            <w:pPr>
              <w:ind w:left="113" w:right="113"/>
            </w:pPr>
            <w:r>
              <w:t>Draw</w:t>
            </w:r>
          </w:p>
        </w:tc>
        <w:tc>
          <w:tcPr>
            <w:tcW w:w="2950" w:type="dxa"/>
          </w:tcPr>
          <w:p w14:paraId="043CDE94" w14:textId="5AC75920" w:rsidR="00132488" w:rsidRDefault="00132488" w:rsidP="00132488"/>
        </w:tc>
        <w:tc>
          <w:tcPr>
            <w:tcW w:w="2950" w:type="dxa"/>
          </w:tcPr>
          <w:p w14:paraId="2E3374E3" w14:textId="77777777" w:rsidR="00132488" w:rsidRDefault="00132488" w:rsidP="00132488"/>
        </w:tc>
        <w:tc>
          <w:tcPr>
            <w:tcW w:w="2951" w:type="dxa"/>
          </w:tcPr>
          <w:p w14:paraId="0717E6E2" w14:textId="77777777" w:rsidR="00132488" w:rsidRDefault="00132488" w:rsidP="00132488"/>
        </w:tc>
      </w:tr>
      <w:tr w:rsidR="00132488" w14:paraId="2AE5B077" w14:textId="77777777" w:rsidTr="00EE2D1D">
        <w:trPr>
          <w:cantSplit/>
          <w:trHeight w:val="1545"/>
        </w:trPr>
        <w:tc>
          <w:tcPr>
            <w:tcW w:w="499" w:type="dxa"/>
            <w:textDirection w:val="btLr"/>
          </w:tcPr>
          <w:p w14:paraId="3F40472E" w14:textId="1DC0A21F" w:rsidR="00132488" w:rsidRDefault="00132488" w:rsidP="00132488">
            <w:pPr>
              <w:ind w:left="113" w:right="113"/>
            </w:pPr>
            <w:r>
              <w:t>Explain</w:t>
            </w:r>
          </w:p>
        </w:tc>
        <w:tc>
          <w:tcPr>
            <w:tcW w:w="2950" w:type="dxa"/>
          </w:tcPr>
          <w:p w14:paraId="2E854AD0" w14:textId="68708236" w:rsidR="00132488" w:rsidRDefault="00132488" w:rsidP="00132488"/>
        </w:tc>
        <w:tc>
          <w:tcPr>
            <w:tcW w:w="2950" w:type="dxa"/>
          </w:tcPr>
          <w:p w14:paraId="4A93E9A6" w14:textId="77777777" w:rsidR="00132488" w:rsidRDefault="00132488" w:rsidP="00132488"/>
        </w:tc>
        <w:tc>
          <w:tcPr>
            <w:tcW w:w="2951" w:type="dxa"/>
          </w:tcPr>
          <w:p w14:paraId="27776836" w14:textId="77777777" w:rsidR="00132488" w:rsidRDefault="00132488" w:rsidP="00132488"/>
        </w:tc>
      </w:tr>
    </w:tbl>
    <w:p w14:paraId="70E16D8D" w14:textId="77777777" w:rsidR="00132488" w:rsidRDefault="00132488" w:rsidP="00132488"/>
    <w:p w14:paraId="6AF4FEE8" w14:textId="59AE5887" w:rsidR="00132488" w:rsidRDefault="00132488" w:rsidP="00132488">
      <w:pPr>
        <w:pStyle w:val="ListParagraph"/>
        <w:numPr>
          <w:ilvl w:val="0"/>
          <w:numId w:val="2"/>
        </w:numPr>
      </w:pPr>
      <w:r>
        <w:t>A) What is a solar eclipse?</w:t>
      </w:r>
      <w:r>
        <w:br/>
      </w:r>
      <w:r>
        <w:br/>
      </w:r>
      <w:r w:rsidR="00EE2D1D">
        <w:br/>
      </w:r>
      <w:r>
        <w:br/>
      </w:r>
      <w:r>
        <w:br/>
        <w:t>B) What moon phase is required for a solar eclipse to occur? Why?</w:t>
      </w:r>
      <w:r>
        <w:br/>
      </w:r>
      <w:r>
        <w:br/>
      </w:r>
      <w:r w:rsidR="00EE2D1D">
        <w:br/>
      </w:r>
      <w:r>
        <w:br/>
      </w:r>
      <w:r>
        <w:br/>
      </w:r>
    </w:p>
    <w:p w14:paraId="7F97F5AF" w14:textId="10871B45" w:rsidR="00132488" w:rsidRDefault="00132488" w:rsidP="00132488">
      <w:pPr>
        <w:pStyle w:val="ListParagraph"/>
        <w:numPr>
          <w:ilvl w:val="0"/>
          <w:numId w:val="2"/>
        </w:numPr>
      </w:pPr>
      <w:r>
        <w:t>A) What is a lunar eclipse?</w:t>
      </w:r>
      <w:r>
        <w:br/>
      </w:r>
      <w:r>
        <w:br/>
      </w:r>
      <w:r>
        <w:br/>
      </w:r>
      <w:r w:rsidR="00EE2D1D">
        <w:br/>
      </w:r>
      <w:r>
        <w:br/>
        <w:t>B) What moon phase is required for a lunar eclipse to occur? Why?</w:t>
      </w:r>
      <w:r>
        <w:br/>
      </w:r>
      <w:r>
        <w:br/>
      </w:r>
      <w:r>
        <w:br/>
      </w:r>
    </w:p>
    <w:p w14:paraId="580DE69C" w14:textId="160452F3" w:rsidR="00132488" w:rsidRDefault="00132488" w:rsidP="00132488">
      <w:pPr>
        <w:pStyle w:val="ListParagraph"/>
        <w:numPr>
          <w:ilvl w:val="0"/>
          <w:numId w:val="2"/>
        </w:numPr>
      </w:pPr>
      <w:r>
        <w:lastRenderedPageBreak/>
        <w:t>On average, we only have one solar eclipse every six months. (Often, these eclipses are only partial, which is why they don’t make the news.) Why are solar eclipses so rare? Why don’t they occur every month when the moon phase is correct?</w:t>
      </w:r>
    </w:p>
    <w:p w14:paraId="6DA26FC4" w14:textId="2A2DF2F2" w:rsidR="00132488" w:rsidRDefault="00EE2D1D" w:rsidP="00EE2D1D">
      <w:pPr>
        <w:tabs>
          <w:tab w:val="left" w:pos="6173"/>
        </w:tabs>
      </w:pPr>
      <w:r>
        <w:tab/>
      </w:r>
    </w:p>
    <w:p w14:paraId="5A6332F2" w14:textId="77777777" w:rsidR="00EE2D1D" w:rsidRDefault="00EE2D1D" w:rsidP="00EE2D1D">
      <w:pPr>
        <w:tabs>
          <w:tab w:val="left" w:pos="6173"/>
        </w:tabs>
      </w:pPr>
    </w:p>
    <w:p w14:paraId="399415DA" w14:textId="77777777" w:rsidR="00503A23" w:rsidRDefault="00503A23" w:rsidP="00EE2D1D">
      <w:pPr>
        <w:tabs>
          <w:tab w:val="left" w:pos="6173"/>
        </w:tabs>
      </w:pPr>
    </w:p>
    <w:p w14:paraId="6E380EAA" w14:textId="77777777" w:rsidR="00503A23" w:rsidRDefault="00503A23" w:rsidP="00EE2D1D">
      <w:pPr>
        <w:tabs>
          <w:tab w:val="left" w:pos="6173"/>
        </w:tabs>
      </w:pPr>
    </w:p>
    <w:p w14:paraId="0CAE6B54" w14:textId="77777777" w:rsidR="00503A23" w:rsidRDefault="00503A23" w:rsidP="00EE2D1D">
      <w:pPr>
        <w:tabs>
          <w:tab w:val="left" w:pos="6173"/>
        </w:tabs>
      </w:pPr>
    </w:p>
    <w:p w14:paraId="48270845" w14:textId="77777777" w:rsidR="00EE2D1D" w:rsidRDefault="00EE2D1D" w:rsidP="00EE2D1D">
      <w:pPr>
        <w:tabs>
          <w:tab w:val="left" w:pos="6173"/>
        </w:tabs>
      </w:pPr>
    </w:p>
    <w:p w14:paraId="50BFAB2E" w14:textId="77777777" w:rsidR="00EE2D1D" w:rsidRDefault="00EE2D1D" w:rsidP="00EE2D1D">
      <w:pPr>
        <w:tabs>
          <w:tab w:val="left" w:pos="6173"/>
        </w:tabs>
      </w:pPr>
    </w:p>
    <w:p w14:paraId="6C22B465" w14:textId="4DE7FDD4" w:rsidR="00132488" w:rsidRDefault="00EE2D1D" w:rsidP="00EE2D1D">
      <w:pPr>
        <w:pStyle w:val="ListParagraph"/>
        <w:numPr>
          <w:ilvl w:val="0"/>
          <w:numId w:val="2"/>
        </w:numPr>
      </w:pPr>
      <w:r>
        <w:t xml:space="preserve">A) </w:t>
      </w:r>
      <w:r w:rsidR="00003310">
        <w:t xml:space="preserve">What astronomical ‘coincidence’ allows total solar eclipses to occur on Earth? </w:t>
      </w:r>
      <w:r>
        <w:br/>
      </w:r>
      <w:r>
        <w:br/>
      </w:r>
      <w:r>
        <w:br/>
      </w:r>
      <w:r>
        <w:br/>
      </w:r>
      <w:r>
        <w:br/>
      </w:r>
      <w:r w:rsidR="00503A23">
        <w:br/>
      </w:r>
      <w:r w:rsidR="00503A23">
        <w:br/>
      </w:r>
      <w:r>
        <w:br/>
      </w:r>
      <w:r>
        <w:br/>
        <w:t xml:space="preserve">B) </w:t>
      </w:r>
      <w:r w:rsidR="00003310">
        <w:t>Why might total solar eclipses no longer be visible from Earth 620 million years from now?</w:t>
      </w:r>
      <w:r>
        <w:t xml:space="preserve"> </w:t>
      </w:r>
    </w:p>
    <w:p w14:paraId="0172D0CB" w14:textId="77777777" w:rsidR="00EE2D1D" w:rsidRDefault="00EE2D1D" w:rsidP="00EE2D1D">
      <w:pPr>
        <w:pStyle w:val="ListParagraph"/>
      </w:pPr>
    </w:p>
    <w:p w14:paraId="035585CE" w14:textId="5172FC67" w:rsidR="00EE2D1D" w:rsidRDefault="00EE2D1D" w:rsidP="00EE2D1D">
      <w:r>
        <w:br/>
      </w:r>
    </w:p>
    <w:p w14:paraId="60B27732" w14:textId="5801868B" w:rsidR="00EE2D1D" w:rsidRDefault="00EE2D1D" w:rsidP="00EE2D1D">
      <w:r>
        <w:br/>
      </w:r>
      <w:r>
        <w:br/>
      </w:r>
      <w:r w:rsidR="00503A23">
        <w:br/>
      </w:r>
    </w:p>
    <w:p w14:paraId="6CB8D3B3" w14:textId="139DB91E" w:rsidR="00EE2D1D" w:rsidRDefault="00EE2D1D" w:rsidP="00EE2D1D">
      <w:pPr>
        <w:pStyle w:val="ListParagraph"/>
        <w:numPr>
          <w:ilvl w:val="0"/>
          <w:numId w:val="2"/>
        </w:numPr>
      </w:pPr>
      <w:r>
        <w:t xml:space="preserve">What did you find most interesting or memorable from this </w:t>
      </w:r>
      <w:proofErr w:type="gramStart"/>
      <w:r>
        <w:t>mini-unit</w:t>
      </w:r>
      <w:proofErr w:type="gramEnd"/>
      <w:r>
        <w:t xml:space="preserve"> on moon phases and eclipses?</w:t>
      </w:r>
    </w:p>
    <w:sectPr w:rsidR="00EE2D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177C8A"/>
    <w:multiLevelType w:val="hybridMultilevel"/>
    <w:tmpl w:val="67C66D9C"/>
    <w:lvl w:ilvl="0" w:tplc="4E86D888">
      <w:start w:val="1"/>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001F6C"/>
    <w:multiLevelType w:val="hybridMultilevel"/>
    <w:tmpl w:val="877C1F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6E518F"/>
    <w:multiLevelType w:val="hybridMultilevel"/>
    <w:tmpl w:val="371806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37591512">
    <w:abstractNumId w:val="0"/>
  </w:num>
  <w:num w:numId="2" w16cid:durableId="1938560302">
    <w:abstractNumId w:val="1"/>
  </w:num>
  <w:num w:numId="3" w16cid:durableId="150021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88"/>
    <w:rsid w:val="00003310"/>
    <w:rsid w:val="00132488"/>
    <w:rsid w:val="001E203E"/>
    <w:rsid w:val="004131A3"/>
    <w:rsid w:val="00503A23"/>
    <w:rsid w:val="006B2C00"/>
    <w:rsid w:val="00D440BC"/>
    <w:rsid w:val="00DC234D"/>
    <w:rsid w:val="00EE2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C46A"/>
  <w15:chartTrackingRefBased/>
  <w15:docId w15:val="{575C70DD-51DC-489B-8A93-6572548C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4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24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24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24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24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24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24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24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24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4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24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24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24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24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24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24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24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2488"/>
    <w:rPr>
      <w:rFonts w:eastAsiaTheme="majorEastAsia" w:cstheme="majorBidi"/>
      <w:color w:val="272727" w:themeColor="text1" w:themeTint="D8"/>
    </w:rPr>
  </w:style>
  <w:style w:type="paragraph" w:styleId="Title">
    <w:name w:val="Title"/>
    <w:basedOn w:val="Normal"/>
    <w:next w:val="Normal"/>
    <w:link w:val="TitleChar"/>
    <w:uiPriority w:val="10"/>
    <w:qFormat/>
    <w:rsid w:val="001324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4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24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24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2488"/>
    <w:pPr>
      <w:spacing w:before="160"/>
      <w:jc w:val="center"/>
    </w:pPr>
    <w:rPr>
      <w:i/>
      <w:iCs/>
      <w:color w:val="404040" w:themeColor="text1" w:themeTint="BF"/>
    </w:rPr>
  </w:style>
  <w:style w:type="character" w:customStyle="1" w:styleId="QuoteChar">
    <w:name w:val="Quote Char"/>
    <w:basedOn w:val="DefaultParagraphFont"/>
    <w:link w:val="Quote"/>
    <w:uiPriority w:val="29"/>
    <w:rsid w:val="00132488"/>
    <w:rPr>
      <w:i/>
      <w:iCs/>
      <w:color w:val="404040" w:themeColor="text1" w:themeTint="BF"/>
    </w:rPr>
  </w:style>
  <w:style w:type="paragraph" w:styleId="ListParagraph">
    <w:name w:val="List Paragraph"/>
    <w:basedOn w:val="Normal"/>
    <w:uiPriority w:val="34"/>
    <w:qFormat/>
    <w:rsid w:val="00132488"/>
    <w:pPr>
      <w:ind w:left="720"/>
      <w:contextualSpacing/>
    </w:pPr>
  </w:style>
  <w:style w:type="character" w:styleId="IntenseEmphasis">
    <w:name w:val="Intense Emphasis"/>
    <w:basedOn w:val="DefaultParagraphFont"/>
    <w:uiPriority w:val="21"/>
    <w:qFormat/>
    <w:rsid w:val="00132488"/>
    <w:rPr>
      <w:i/>
      <w:iCs/>
      <w:color w:val="0F4761" w:themeColor="accent1" w:themeShade="BF"/>
    </w:rPr>
  </w:style>
  <w:style w:type="paragraph" w:styleId="IntenseQuote">
    <w:name w:val="Intense Quote"/>
    <w:basedOn w:val="Normal"/>
    <w:next w:val="Normal"/>
    <w:link w:val="IntenseQuoteChar"/>
    <w:uiPriority w:val="30"/>
    <w:qFormat/>
    <w:rsid w:val="001324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2488"/>
    <w:rPr>
      <w:i/>
      <w:iCs/>
      <w:color w:val="0F4761" w:themeColor="accent1" w:themeShade="BF"/>
    </w:rPr>
  </w:style>
  <w:style w:type="character" w:styleId="IntenseReference">
    <w:name w:val="Intense Reference"/>
    <w:basedOn w:val="DefaultParagraphFont"/>
    <w:uiPriority w:val="32"/>
    <w:qFormat/>
    <w:rsid w:val="00132488"/>
    <w:rPr>
      <w:b/>
      <w:bCs/>
      <w:smallCaps/>
      <w:color w:val="0F4761" w:themeColor="accent1" w:themeShade="BF"/>
      <w:spacing w:val="5"/>
    </w:rPr>
  </w:style>
  <w:style w:type="table" w:styleId="TableGrid">
    <w:name w:val="Table Grid"/>
    <w:basedOn w:val="TableNormal"/>
    <w:uiPriority w:val="39"/>
    <w:rsid w:val="00132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1</cp:revision>
  <cp:lastPrinted>2024-04-05T15:14:00Z</cp:lastPrinted>
  <dcterms:created xsi:type="dcterms:W3CDTF">2024-04-05T14:44:00Z</dcterms:created>
  <dcterms:modified xsi:type="dcterms:W3CDTF">2024-04-05T19:29:00Z</dcterms:modified>
</cp:coreProperties>
</file>